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27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68"/>
        <w:gridCol w:w="1774"/>
        <w:gridCol w:w="3985"/>
      </w:tblGrid>
      <w:tr w:rsidR="00072430" w:rsidTr="00EE4992">
        <w:trPr>
          <w:trHeight w:val="1416"/>
          <w:jc w:val="center"/>
        </w:trPr>
        <w:tc>
          <w:tcPr>
            <w:tcW w:w="4368" w:type="dxa"/>
          </w:tcPr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ПОСТАНОВЛЕНИЕ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АДМИНИСТРАЦИИ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>
              <w:rPr>
                <w:b/>
              </w:rPr>
              <w:t xml:space="preserve"> ДРУЖНЕНСКОГО</w:t>
            </w:r>
            <w:r w:rsidRPr="00E55D7E">
              <w:rPr>
                <w:b/>
              </w:rPr>
              <w:t xml:space="preserve"> СЕЛЬСКОГО МУНИЦИПАЛЬНОГО ОБРАЗОВАНИЯ РЕСПУБЛИКИ КАЛМЫКИЯ</w:t>
            </w:r>
          </w:p>
          <w:p w:rsidR="00072430" w:rsidRPr="00E55D7E" w:rsidRDefault="00072430" w:rsidP="00C000D1">
            <w:pPr>
              <w:spacing w:line="360" w:lineRule="auto"/>
              <w:jc w:val="center"/>
            </w:pPr>
          </w:p>
        </w:tc>
        <w:tc>
          <w:tcPr>
            <w:tcW w:w="1774" w:type="dxa"/>
          </w:tcPr>
          <w:p w:rsidR="00072430" w:rsidRPr="00E55D7E" w:rsidRDefault="00C537A0" w:rsidP="00C000D1">
            <w:pPr>
              <w:jc w:val="center"/>
              <w:rPr>
                <w:b/>
              </w:rPr>
            </w:pPr>
            <w:r>
              <w:rPr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3.6pt;margin-top:11.55pt;width:65.6pt;height:67.35pt;z-index:251660288;mso-position-horizontal-relative:text;mso-position-vertical-relative:text" fillcolor="window">
                  <v:imagedata r:id="rId7" o:title=""/>
                  <o:lock v:ext="edit" aspectratio="f"/>
                  <w10:wrap anchorx="page"/>
                </v:shape>
                <o:OLEObject Type="Embed" ProgID="Word.Document.8" ShapeID="_x0000_s1026" DrawAspect="Content" ObjectID="_1543651401" r:id="rId8"/>
              </w:pict>
            </w:r>
            <w:r w:rsidR="00072430" w:rsidRPr="00E55D7E">
              <w:rPr>
                <w:b/>
              </w:rPr>
              <w:t xml:space="preserve"> </w:t>
            </w:r>
          </w:p>
        </w:tc>
        <w:tc>
          <w:tcPr>
            <w:tcW w:w="3985" w:type="dxa"/>
          </w:tcPr>
          <w:p w:rsidR="00072430" w:rsidRPr="00EE4992" w:rsidRDefault="00072430" w:rsidP="00EE4992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Дружненск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селана</w:t>
            </w:r>
            <w:proofErr w:type="spellEnd"/>
            <w:r w:rsidRPr="00EE4992">
              <w:rPr>
                <w:sz w:val="32"/>
                <w:szCs w:val="32"/>
              </w:rPr>
              <w:t xml:space="preserve">       </w:t>
            </w:r>
            <w:proofErr w:type="spellStart"/>
            <w:r w:rsidRPr="00EE4992">
              <w:rPr>
                <w:sz w:val="32"/>
                <w:szCs w:val="32"/>
              </w:rPr>
              <w:t>муниципальн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бурдэцин</w:t>
            </w:r>
            <w:proofErr w:type="spellEnd"/>
          </w:p>
          <w:p w:rsidR="00072430" w:rsidRPr="00EE4992" w:rsidRDefault="00072430" w:rsidP="00EE4992">
            <w:pPr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администрацин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proofErr w:type="gramStart"/>
            <w:r w:rsidRPr="00EE4992">
              <w:rPr>
                <w:sz w:val="32"/>
                <w:szCs w:val="32"/>
              </w:rPr>
              <w:t>h</w:t>
            </w:r>
            <w:proofErr w:type="gramEnd"/>
            <w:r w:rsidRPr="00EE4992">
              <w:rPr>
                <w:sz w:val="32"/>
                <w:szCs w:val="32"/>
              </w:rPr>
              <w:t>ардачин</w:t>
            </w:r>
            <w:proofErr w:type="spellEnd"/>
          </w:p>
          <w:p w:rsidR="00072430" w:rsidRPr="00EE4992" w:rsidRDefault="00072430" w:rsidP="00EE4992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тогтавр</w:t>
            </w:r>
            <w:proofErr w:type="spellEnd"/>
          </w:p>
          <w:p w:rsidR="00072430" w:rsidRPr="00E55D7E" w:rsidRDefault="00072430" w:rsidP="00C000D1">
            <w:pPr>
              <w:jc w:val="center"/>
              <w:rPr>
                <w:b/>
              </w:rPr>
            </w:pPr>
          </w:p>
        </w:tc>
      </w:tr>
    </w:tbl>
    <w:p w:rsidR="00072430" w:rsidRPr="00A814C3" w:rsidRDefault="00072430" w:rsidP="00072430">
      <w:pPr>
        <w:pStyle w:val="3"/>
        <w:spacing w:before="0"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A814C3">
        <w:rPr>
          <w:rFonts w:ascii="Times New Roman" w:hAnsi="Times New Roman"/>
          <w:sz w:val="20"/>
          <w:szCs w:val="20"/>
          <w:u w:val="single"/>
        </w:rPr>
        <w:t>359063, Республика Калмыкия,</w:t>
      </w:r>
      <w:r w:rsidR="002D71D7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 w:rsidRPr="00A814C3">
        <w:rPr>
          <w:rFonts w:ascii="Times New Roman" w:hAnsi="Times New Roman"/>
          <w:sz w:val="20"/>
          <w:szCs w:val="20"/>
          <w:u w:val="single"/>
        </w:rPr>
        <w:t>Гор</w:t>
      </w:r>
      <w:r>
        <w:rPr>
          <w:rFonts w:ascii="Times New Roman" w:hAnsi="Times New Roman"/>
          <w:sz w:val="20"/>
          <w:szCs w:val="20"/>
          <w:u w:val="single"/>
        </w:rPr>
        <w:t>одовиковский</w:t>
      </w:r>
      <w:proofErr w:type="spellEnd"/>
      <w:r>
        <w:rPr>
          <w:rFonts w:ascii="Times New Roman" w:hAnsi="Times New Roman"/>
          <w:sz w:val="20"/>
          <w:szCs w:val="20"/>
          <w:u w:val="single"/>
        </w:rPr>
        <w:t xml:space="preserve"> район, </w:t>
      </w:r>
      <w:proofErr w:type="spellStart"/>
      <w:r>
        <w:rPr>
          <w:rFonts w:ascii="Times New Roman" w:hAnsi="Times New Roman"/>
          <w:sz w:val="20"/>
          <w:szCs w:val="20"/>
          <w:u w:val="single"/>
        </w:rPr>
        <w:t>с</w:t>
      </w:r>
      <w:proofErr w:type="gramStart"/>
      <w:r>
        <w:rPr>
          <w:rFonts w:ascii="Times New Roman" w:hAnsi="Times New Roman"/>
          <w:sz w:val="20"/>
          <w:szCs w:val="20"/>
          <w:u w:val="single"/>
        </w:rPr>
        <w:t>.В</w:t>
      </w:r>
      <w:proofErr w:type="gramEnd"/>
      <w:r>
        <w:rPr>
          <w:rFonts w:ascii="Times New Roman" w:hAnsi="Times New Roman"/>
          <w:sz w:val="20"/>
          <w:szCs w:val="20"/>
          <w:u w:val="single"/>
        </w:rPr>
        <w:t>есёлое</w:t>
      </w:r>
      <w:proofErr w:type="spellEnd"/>
      <w:r w:rsidR="00EE4992">
        <w:rPr>
          <w:rFonts w:ascii="Times New Roman" w:hAnsi="Times New Roman"/>
          <w:sz w:val="20"/>
          <w:szCs w:val="20"/>
          <w:u w:val="single"/>
        </w:rPr>
        <w:t>,</w:t>
      </w:r>
      <w:r w:rsidRPr="00A814C3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 w:rsidR="00EE4992">
        <w:rPr>
          <w:rFonts w:ascii="Times New Roman" w:hAnsi="Times New Roman"/>
          <w:sz w:val="20"/>
          <w:szCs w:val="20"/>
          <w:u w:val="single"/>
        </w:rPr>
        <w:t>ул.Спортивная</w:t>
      </w:r>
      <w:proofErr w:type="spellEnd"/>
      <w:r w:rsidR="00EE4992">
        <w:rPr>
          <w:rFonts w:ascii="Times New Roman" w:hAnsi="Times New Roman"/>
          <w:sz w:val="20"/>
          <w:szCs w:val="20"/>
          <w:u w:val="single"/>
        </w:rPr>
        <w:t>, 28</w:t>
      </w:r>
      <w:r w:rsidRPr="00A814C3">
        <w:rPr>
          <w:rFonts w:ascii="Times New Roman" w:hAnsi="Times New Roman"/>
          <w:sz w:val="20"/>
          <w:szCs w:val="20"/>
          <w:u w:val="single"/>
        </w:rPr>
        <w:t xml:space="preserve"> ко</w:t>
      </w:r>
      <w:r>
        <w:rPr>
          <w:rFonts w:ascii="Times New Roman" w:hAnsi="Times New Roman"/>
          <w:sz w:val="20"/>
          <w:szCs w:val="20"/>
          <w:u w:val="single"/>
        </w:rPr>
        <w:t xml:space="preserve">д 84731 тел. 96-2-36 </w:t>
      </w:r>
    </w:p>
    <w:p w:rsidR="00072430" w:rsidRDefault="00072430" w:rsidP="00072430">
      <w:pPr>
        <w:tabs>
          <w:tab w:val="left" w:pos="5775"/>
        </w:tabs>
        <w:jc w:val="center"/>
        <w:rPr>
          <w:b/>
        </w:rPr>
      </w:pPr>
    </w:p>
    <w:p w:rsidR="00B351C8" w:rsidRPr="009E2F27" w:rsidRDefault="00072430" w:rsidP="009E2F27">
      <w:pPr>
        <w:tabs>
          <w:tab w:val="center" w:pos="4848"/>
          <w:tab w:val="right" w:pos="10205"/>
        </w:tabs>
      </w:pPr>
      <w:r w:rsidRPr="00B640D4">
        <w:rPr>
          <w:sz w:val="28"/>
          <w:szCs w:val="28"/>
        </w:rPr>
        <w:t>«</w:t>
      </w:r>
      <w:r w:rsidR="008A14DA">
        <w:rPr>
          <w:sz w:val="28"/>
          <w:szCs w:val="28"/>
        </w:rPr>
        <w:t>13</w:t>
      </w:r>
      <w:r w:rsidRPr="00B640D4">
        <w:rPr>
          <w:sz w:val="28"/>
          <w:szCs w:val="28"/>
        </w:rPr>
        <w:t xml:space="preserve">» </w:t>
      </w:r>
      <w:r w:rsidR="008A14DA">
        <w:rPr>
          <w:sz w:val="28"/>
          <w:szCs w:val="28"/>
        </w:rPr>
        <w:t>дека</w:t>
      </w:r>
      <w:r w:rsidR="00ED1F2E">
        <w:rPr>
          <w:sz w:val="28"/>
          <w:szCs w:val="28"/>
        </w:rPr>
        <w:t xml:space="preserve">бря </w:t>
      </w:r>
      <w:r w:rsidRPr="00B640D4">
        <w:rPr>
          <w:sz w:val="28"/>
          <w:szCs w:val="28"/>
        </w:rPr>
        <w:t>201</w:t>
      </w:r>
      <w:r w:rsidR="00AD6E5F" w:rsidRPr="00B640D4">
        <w:rPr>
          <w:sz w:val="28"/>
          <w:szCs w:val="28"/>
        </w:rPr>
        <w:t>6</w:t>
      </w:r>
      <w:r w:rsidRPr="00B640D4">
        <w:rPr>
          <w:sz w:val="28"/>
          <w:szCs w:val="28"/>
        </w:rPr>
        <w:t xml:space="preserve">г.                                </w:t>
      </w:r>
      <w:r w:rsidR="00B640D4" w:rsidRPr="00B640D4">
        <w:rPr>
          <w:sz w:val="28"/>
          <w:szCs w:val="28"/>
        </w:rPr>
        <w:t xml:space="preserve">№ </w:t>
      </w:r>
      <w:r w:rsidR="00C537A0">
        <w:rPr>
          <w:sz w:val="28"/>
          <w:szCs w:val="28"/>
        </w:rPr>
        <w:t>38</w:t>
      </w:r>
      <w:r w:rsidR="00EE4992" w:rsidRPr="00B640D4">
        <w:rPr>
          <w:sz w:val="28"/>
          <w:szCs w:val="28"/>
        </w:rPr>
        <w:t xml:space="preserve">             </w:t>
      </w:r>
      <w:r w:rsidR="00F2302E">
        <w:rPr>
          <w:sz w:val="28"/>
          <w:szCs w:val="28"/>
        </w:rPr>
        <w:t xml:space="preserve">                               </w:t>
      </w:r>
      <w:r w:rsidR="00EE4992" w:rsidRPr="00B640D4">
        <w:rPr>
          <w:sz w:val="28"/>
          <w:szCs w:val="28"/>
        </w:rPr>
        <w:t xml:space="preserve">     </w:t>
      </w:r>
      <w:r w:rsidRPr="00B640D4">
        <w:rPr>
          <w:sz w:val="28"/>
          <w:szCs w:val="28"/>
        </w:rPr>
        <w:t>с. Весёлое</w:t>
      </w:r>
      <w:r>
        <w:rPr>
          <w:sz w:val="28"/>
          <w:szCs w:val="28"/>
        </w:rPr>
        <w:t xml:space="preserve">                   </w:t>
      </w:r>
      <w:r w:rsidR="002139B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</w:p>
    <w:p w:rsidR="00B351C8" w:rsidRDefault="00B351C8" w:rsidP="000D4ABC">
      <w:pPr>
        <w:jc w:val="right"/>
        <w:rPr>
          <w:sz w:val="28"/>
          <w:szCs w:val="28"/>
        </w:rPr>
      </w:pPr>
    </w:p>
    <w:p w:rsidR="000D4ABC" w:rsidRPr="000D4ABC" w:rsidRDefault="000D4ABC" w:rsidP="000D4ABC">
      <w:pPr>
        <w:jc w:val="right"/>
        <w:rPr>
          <w:sz w:val="28"/>
          <w:szCs w:val="28"/>
        </w:rPr>
      </w:pPr>
      <w:r w:rsidRPr="000D4ABC">
        <w:rPr>
          <w:sz w:val="28"/>
          <w:szCs w:val="28"/>
        </w:rPr>
        <w:t xml:space="preserve">Об утверждении </w:t>
      </w:r>
      <w:proofErr w:type="gramStart"/>
      <w:r w:rsidRPr="000D4ABC">
        <w:rPr>
          <w:sz w:val="28"/>
          <w:szCs w:val="28"/>
        </w:rPr>
        <w:t>Порядка завершения</w:t>
      </w:r>
      <w:r w:rsidR="00B351C8">
        <w:rPr>
          <w:sz w:val="28"/>
          <w:szCs w:val="28"/>
        </w:rPr>
        <w:t xml:space="preserve"> </w:t>
      </w:r>
      <w:r w:rsidRPr="000D4ABC">
        <w:rPr>
          <w:sz w:val="28"/>
          <w:szCs w:val="28"/>
        </w:rPr>
        <w:t xml:space="preserve">                                                    </w:t>
      </w:r>
      <w:r w:rsidR="00B351C8">
        <w:rPr>
          <w:sz w:val="28"/>
          <w:szCs w:val="28"/>
        </w:rPr>
        <w:t xml:space="preserve">                            </w:t>
      </w:r>
      <w:r w:rsidRPr="000D4ABC">
        <w:rPr>
          <w:sz w:val="28"/>
          <w:szCs w:val="28"/>
        </w:rPr>
        <w:t>Исполнения  бюджета Администрации</w:t>
      </w:r>
      <w:proofErr w:type="gramEnd"/>
      <w:r w:rsidRPr="000D4ABC">
        <w:rPr>
          <w:sz w:val="28"/>
          <w:szCs w:val="28"/>
        </w:rPr>
        <w:t xml:space="preserve"> </w:t>
      </w:r>
    </w:p>
    <w:p w:rsidR="000D4ABC" w:rsidRPr="000D4ABC" w:rsidRDefault="00B351C8" w:rsidP="000D4ABC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Дружненского</w:t>
      </w:r>
      <w:proofErr w:type="spellEnd"/>
      <w:r w:rsidR="000D4ABC" w:rsidRPr="000D4ABC">
        <w:rPr>
          <w:sz w:val="28"/>
          <w:szCs w:val="28"/>
        </w:rPr>
        <w:t xml:space="preserve"> сельского муниципального</w:t>
      </w:r>
    </w:p>
    <w:p w:rsidR="00B351C8" w:rsidRDefault="00B351C8" w:rsidP="000D4ABC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0D4ABC" w:rsidRPr="000D4ABC">
        <w:rPr>
          <w:sz w:val="28"/>
          <w:szCs w:val="28"/>
        </w:rPr>
        <w:t>бразования Р</w:t>
      </w:r>
      <w:r>
        <w:rPr>
          <w:sz w:val="28"/>
          <w:szCs w:val="28"/>
        </w:rPr>
        <w:t xml:space="preserve">еспублики </w:t>
      </w:r>
      <w:r w:rsidR="000D4ABC" w:rsidRPr="000D4ABC">
        <w:rPr>
          <w:sz w:val="28"/>
          <w:szCs w:val="28"/>
        </w:rPr>
        <w:t>К</w:t>
      </w:r>
      <w:r>
        <w:rPr>
          <w:sz w:val="28"/>
          <w:szCs w:val="28"/>
        </w:rPr>
        <w:t>алмыкия</w:t>
      </w:r>
      <w:r w:rsidR="000D4ABC" w:rsidRPr="000D4ABC">
        <w:rPr>
          <w:sz w:val="28"/>
          <w:szCs w:val="28"/>
        </w:rPr>
        <w:t xml:space="preserve"> за 201</w:t>
      </w:r>
      <w:r>
        <w:rPr>
          <w:sz w:val="28"/>
          <w:szCs w:val="28"/>
        </w:rPr>
        <w:t xml:space="preserve">6год </w:t>
      </w:r>
    </w:p>
    <w:p w:rsidR="00B351C8" w:rsidRDefault="000D4ABC" w:rsidP="00B351C8">
      <w:pPr>
        <w:jc w:val="right"/>
        <w:rPr>
          <w:sz w:val="28"/>
          <w:szCs w:val="28"/>
        </w:rPr>
      </w:pPr>
      <w:r w:rsidRPr="000D4ABC">
        <w:rPr>
          <w:sz w:val="28"/>
          <w:szCs w:val="28"/>
        </w:rPr>
        <w:t>по расходам</w:t>
      </w:r>
      <w:r w:rsidR="00B351C8">
        <w:rPr>
          <w:sz w:val="28"/>
          <w:szCs w:val="28"/>
        </w:rPr>
        <w:t xml:space="preserve"> </w:t>
      </w:r>
      <w:r w:rsidRPr="000D4ABC">
        <w:rPr>
          <w:sz w:val="28"/>
          <w:szCs w:val="28"/>
        </w:rPr>
        <w:t xml:space="preserve">бюджета </w:t>
      </w:r>
      <w:proofErr w:type="spellStart"/>
      <w:r w:rsidR="00B351C8">
        <w:rPr>
          <w:sz w:val="28"/>
          <w:szCs w:val="28"/>
        </w:rPr>
        <w:t>Дружненского</w:t>
      </w:r>
      <w:proofErr w:type="spellEnd"/>
      <w:r w:rsidR="00B351C8" w:rsidRPr="000D4ABC">
        <w:rPr>
          <w:sz w:val="28"/>
          <w:szCs w:val="28"/>
        </w:rPr>
        <w:t xml:space="preserve"> </w:t>
      </w:r>
    </w:p>
    <w:p w:rsidR="00B351C8" w:rsidRPr="000D4ABC" w:rsidRDefault="00B351C8" w:rsidP="00B351C8">
      <w:pPr>
        <w:jc w:val="right"/>
        <w:rPr>
          <w:sz w:val="28"/>
          <w:szCs w:val="28"/>
        </w:rPr>
      </w:pPr>
      <w:r w:rsidRPr="000D4ABC">
        <w:rPr>
          <w:sz w:val="28"/>
          <w:szCs w:val="28"/>
        </w:rPr>
        <w:t>сельского муниципального</w:t>
      </w:r>
    </w:p>
    <w:p w:rsidR="000D4ABC" w:rsidRPr="000D4ABC" w:rsidRDefault="00B351C8" w:rsidP="00B351C8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0D4ABC">
        <w:rPr>
          <w:sz w:val="28"/>
          <w:szCs w:val="28"/>
        </w:rPr>
        <w:t>бразования Р</w:t>
      </w:r>
      <w:r>
        <w:rPr>
          <w:sz w:val="28"/>
          <w:szCs w:val="28"/>
        </w:rPr>
        <w:t xml:space="preserve">еспублики </w:t>
      </w:r>
      <w:r w:rsidRPr="000D4ABC">
        <w:rPr>
          <w:sz w:val="28"/>
          <w:szCs w:val="28"/>
        </w:rPr>
        <w:t>К</w:t>
      </w:r>
      <w:r>
        <w:rPr>
          <w:sz w:val="28"/>
          <w:szCs w:val="28"/>
        </w:rPr>
        <w:t>алмыкия</w:t>
      </w:r>
    </w:p>
    <w:p w:rsidR="000D4ABC" w:rsidRPr="000D4ABC" w:rsidRDefault="000D4ABC" w:rsidP="000D4ABC">
      <w:pPr>
        <w:rPr>
          <w:sz w:val="28"/>
          <w:szCs w:val="28"/>
        </w:rPr>
      </w:pPr>
    </w:p>
    <w:p w:rsidR="000D4ABC" w:rsidRPr="000D4ABC" w:rsidRDefault="000D4ABC" w:rsidP="00B351C8">
      <w:pPr>
        <w:jc w:val="both"/>
        <w:rPr>
          <w:sz w:val="28"/>
          <w:szCs w:val="28"/>
        </w:rPr>
      </w:pPr>
    </w:p>
    <w:p w:rsidR="000D4ABC" w:rsidRPr="000D4ABC" w:rsidRDefault="000D4ABC" w:rsidP="00B351C8">
      <w:pPr>
        <w:pStyle w:val="ab"/>
        <w:ind w:firstLine="708"/>
        <w:jc w:val="both"/>
        <w:rPr>
          <w:sz w:val="28"/>
          <w:szCs w:val="28"/>
        </w:rPr>
      </w:pPr>
      <w:r w:rsidRPr="000D4ABC">
        <w:rPr>
          <w:sz w:val="28"/>
          <w:szCs w:val="28"/>
        </w:rPr>
        <w:t>В целях реализации статьи 242 Бюджетного кодекса Российской Федерации и статьи 28 Закона Республики Калмыкия «О бюджетном процессе Республики Калмыкия»</w:t>
      </w:r>
    </w:p>
    <w:p w:rsidR="000D4ABC" w:rsidRPr="000D4ABC" w:rsidRDefault="000D4ABC" w:rsidP="000D4ABC">
      <w:pPr>
        <w:jc w:val="center"/>
        <w:rPr>
          <w:sz w:val="28"/>
          <w:szCs w:val="28"/>
        </w:rPr>
      </w:pPr>
    </w:p>
    <w:p w:rsidR="000D4ABC" w:rsidRPr="000D4ABC" w:rsidRDefault="000D4ABC" w:rsidP="000D4ABC">
      <w:pPr>
        <w:jc w:val="center"/>
        <w:rPr>
          <w:sz w:val="28"/>
          <w:szCs w:val="28"/>
        </w:rPr>
      </w:pPr>
    </w:p>
    <w:p w:rsidR="000D4ABC" w:rsidRPr="000D4ABC" w:rsidRDefault="000D4ABC" w:rsidP="00B351C8">
      <w:pPr>
        <w:jc w:val="both"/>
        <w:rPr>
          <w:sz w:val="28"/>
          <w:szCs w:val="28"/>
        </w:rPr>
      </w:pPr>
    </w:p>
    <w:p w:rsidR="000D4ABC" w:rsidRPr="00B351C8" w:rsidRDefault="000D4ABC" w:rsidP="00B351C8">
      <w:pPr>
        <w:pStyle w:val="ad"/>
        <w:numPr>
          <w:ilvl w:val="0"/>
          <w:numId w:val="2"/>
        </w:numPr>
        <w:jc w:val="both"/>
        <w:rPr>
          <w:sz w:val="28"/>
          <w:szCs w:val="28"/>
        </w:rPr>
      </w:pPr>
      <w:r w:rsidRPr="00B351C8">
        <w:rPr>
          <w:sz w:val="28"/>
          <w:szCs w:val="28"/>
        </w:rPr>
        <w:t xml:space="preserve">Утвердить прилагаемый Порядок завершения исполнения бюджета Администрации </w:t>
      </w:r>
      <w:proofErr w:type="spellStart"/>
      <w:r w:rsidR="00351448">
        <w:rPr>
          <w:sz w:val="28"/>
          <w:szCs w:val="28"/>
        </w:rPr>
        <w:t>Дружненского</w:t>
      </w:r>
      <w:proofErr w:type="spellEnd"/>
      <w:r w:rsidRPr="00B351C8">
        <w:rPr>
          <w:sz w:val="28"/>
          <w:szCs w:val="28"/>
        </w:rPr>
        <w:t xml:space="preserve"> </w:t>
      </w:r>
      <w:r w:rsidR="00351448" w:rsidRPr="00B351C8">
        <w:rPr>
          <w:sz w:val="28"/>
          <w:szCs w:val="28"/>
        </w:rPr>
        <w:t xml:space="preserve">сельского муниципального образования Республики Калмыкия </w:t>
      </w:r>
      <w:r w:rsidRPr="00B351C8">
        <w:rPr>
          <w:sz w:val="28"/>
          <w:szCs w:val="28"/>
        </w:rPr>
        <w:t>на 201</w:t>
      </w:r>
      <w:r w:rsidR="00351448">
        <w:rPr>
          <w:sz w:val="28"/>
          <w:szCs w:val="28"/>
        </w:rPr>
        <w:t>6</w:t>
      </w:r>
      <w:r w:rsidRPr="00B351C8">
        <w:rPr>
          <w:sz w:val="28"/>
          <w:szCs w:val="28"/>
        </w:rPr>
        <w:t xml:space="preserve"> год по расходам Администрации </w:t>
      </w:r>
      <w:proofErr w:type="spellStart"/>
      <w:r w:rsidR="00351448">
        <w:rPr>
          <w:sz w:val="28"/>
          <w:szCs w:val="28"/>
        </w:rPr>
        <w:t>Дружненского</w:t>
      </w:r>
      <w:proofErr w:type="spellEnd"/>
      <w:r w:rsidRPr="00B351C8">
        <w:rPr>
          <w:sz w:val="28"/>
          <w:szCs w:val="28"/>
        </w:rPr>
        <w:t xml:space="preserve"> </w:t>
      </w:r>
      <w:r w:rsidR="00351448" w:rsidRPr="00B351C8">
        <w:rPr>
          <w:sz w:val="28"/>
          <w:szCs w:val="28"/>
        </w:rPr>
        <w:t>сельского муниципального образования Республики Калмыкия</w:t>
      </w:r>
      <w:r w:rsidRPr="00B351C8">
        <w:rPr>
          <w:sz w:val="28"/>
          <w:szCs w:val="28"/>
        </w:rPr>
        <w:t>.</w:t>
      </w:r>
    </w:p>
    <w:p w:rsidR="000D4ABC" w:rsidRPr="000D4ABC" w:rsidRDefault="000D4ABC" w:rsidP="000D4ABC">
      <w:pPr>
        <w:rPr>
          <w:sz w:val="28"/>
          <w:szCs w:val="28"/>
        </w:rPr>
      </w:pPr>
    </w:p>
    <w:p w:rsidR="000D4ABC" w:rsidRPr="000D4ABC" w:rsidRDefault="000D4ABC" w:rsidP="000D4ABC">
      <w:pPr>
        <w:rPr>
          <w:sz w:val="28"/>
          <w:szCs w:val="28"/>
        </w:rPr>
      </w:pPr>
    </w:p>
    <w:p w:rsidR="000D4ABC" w:rsidRPr="000D4ABC" w:rsidRDefault="000D4ABC" w:rsidP="000D4ABC">
      <w:pPr>
        <w:rPr>
          <w:sz w:val="28"/>
          <w:szCs w:val="28"/>
        </w:rPr>
      </w:pPr>
    </w:p>
    <w:p w:rsidR="000D4ABC" w:rsidRPr="000D4ABC" w:rsidRDefault="000D4ABC" w:rsidP="000D4ABC">
      <w:pPr>
        <w:rPr>
          <w:sz w:val="28"/>
          <w:szCs w:val="28"/>
        </w:rPr>
      </w:pPr>
    </w:p>
    <w:p w:rsidR="000D4ABC" w:rsidRPr="000D4ABC" w:rsidRDefault="000D4ABC" w:rsidP="000D4ABC">
      <w:pPr>
        <w:rPr>
          <w:sz w:val="28"/>
          <w:szCs w:val="28"/>
        </w:rPr>
      </w:pPr>
    </w:p>
    <w:p w:rsidR="000D4ABC" w:rsidRPr="000D4ABC" w:rsidRDefault="000D4ABC" w:rsidP="000D4ABC">
      <w:pPr>
        <w:rPr>
          <w:sz w:val="28"/>
          <w:szCs w:val="28"/>
        </w:rPr>
      </w:pPr>
    </w:p>
    <w:p w:rsidR="00B351C8" w:rsidRPr="000D4ABC" w:rsidRDefault="000D4ABC" w:rsidP="00B351C8">
      <w:pPr>
        <w:ind w:firstLine="709"/>
        <w:rPr>
          <w:sz w:val="28"/>
          <w:szCs w:val="28"/>
        </w:rPr>
      </w:pPr>
      <w:r w:rsidRPr="000D4ABC">
        <w:rPr>
          <w:sz w:val="28"/>
          <w:szCs w:val="28"/>
        </w:rPr>
        <w:t xml:space="preserve">Глава </w:t>
      </w:r>
      <w:r w:rsidR="00B351C8" w:rsidRPr="000D4ABC">
        <w:rPr>
          <w:sz w:val="28"/>
          <w:szCs w:val="28"/>
        </w:rPr>
        <w:t xml:space="preserve">Администрации </w:t>
      </w:r>
    </w:p>
    <w:p w:rsidR="00B351C8" w:rsidRDefault="00B351C8" w:rsidP="00B351C8">
      <w:pPr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Дружненского</w:t>
      </w:r>
      <w:proofErr w:type="spellEnd"/>
      <w:r w:rsidRPr="000D4ABC">
        <w:rPr>
          <w:sz w:val="28"/>
          <w:szCs w:val="28"/>
        </w:rPr>
        <w:t xml:space="preserve"> сельского </w:t>
      </w:r>
    </w:p>
    <w:p w:rsidR="00B351C8" w:rsidRDefault="00B351C8" w:rsidP="00B351C8">
      <w:pPr>
        <w:ind w:firstLine="709"/>
        <w:rPr>
          <w:sz w:val="28"/>
          <w:szCs w:val="28"/>
        </w:rPr>
      </w:pPr>
      <w:r w:rsidRPr="000D4ABC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</w:t>
      </w:r>
      <w:r w:rsidRPr="000D4ABC">
        <w:rPr>
          <w:sz w:val="28"/>
          <w:szCs w:val="28"/>
        </w:rPr>
        <w:t xml:space="preserve">бразования </w:t>
      </w:r>
    </w:p>
    <w:p w:rsidR="000D4ABC" w:rsidRPr="000D4ABC" w:rsidRDefault="00B351C8" w:rsidP="00B351C8">
      <w:pPr>
        <w:ind w:firstLine="709"/>
        <w:rPr>
          <w:sz w:val="28"/>
          <w:szCs w:val="28"/>
        </w:rPr>
      </w:pPr>
      <w:r w:rsidRPr="000D4ABC">
        <w:rPr>
          <w:sz w:val="28"/>
          <w:szCs w:val="28"/>
        </w:rPr>
        <w:t>Р</w:t>
      </w:r>
      <w:r>
        <w:rPr>
          <w:sz w:val="28"/>
          <w:szCs w:val="28"/>
        </w:rPr>
        <w:t xml:space="preserve">еспублики </w:t>
      </w:r>
      <w:r w:rsidRPr="000D4ABC">
        <w:rPr>
          <w:sz w:val="28"/>
          <w:szCs w:val="28"/>
        </w:rPr>
        <w:t>К</w:t>
      </w:r>
      <w:r>
        <w:rPr>
          <w:sz w:val="28"/>
          <w:szCs w:val="28"/>
        </w:rPr>
        <w:t>алмыкия</w:t>
      </w:r>
      <w:r w:rsidRPr="000D4ABC">
        <w:rPr>
          <w:sz w:val="28"/>
          <w:szCs w:val="28"/>
        </w:rPr>
        <w:t xml:space="preserve"> </w:t>
      </w:r>
      <w:r w:rsidR="000D4ABC" w:rsidRPr="000D4ABC">
        <w:rPr>
          <w:sz w:val="28"/>
          <w:szCs w:val="28"/>
        </w:rPr>
        <w:t>(</w:t>
      </w:r>
      <w:proofErr w:type="spellStart"/>
      <w:r w:rsidR="000D4ABC" w:rsidRPr="000D4ABC">
        <w:rPr>
          <w:sz w:val="28"/>
          <w:szCs w:val="28"/>
        </w:rPr>
        <w:t>ахлачи</w:t>
      </w:r>
      <w:proofErr w:type="spellEnd"/>
      <w:r w:rsidR="000D4ABC" w:rsidRPr="000D4ABC">
        <w:rPr>
          <w:sz w:val="28"/>
          <w:szCs w:val="28"/>
        </w:rPr>
        <w:t xml:space="preserve">)                     </w:t>
      </w:r>
      <w:r w:rsidR="00F179A8">
        <w:rPr>
          <w:sz w:val="28"/>
          <w:szCs w:val="28"/>
        </w:rPr>
        <w:t xml:space="preserve">          </w:t>
      </w:r>
      <w:r w:rsidR="000D4ABC" w:rsidRPr="000D4ABC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Чиданов</w:t>
      </w:r>
      <w:proofErr w:type="spellEnd"/>
      <w:r>
        <w:rPr>
          <w:sz w:val="28"/>
          <w:szCs w:val="28"/>
        </w:rPr>
        <w:t xml:space="preserve"> В.В.</w:t>
      </w:r>
      <w:r w:rsidR="000D4ABC" w:rsidRPr="000D4ABC">
        <w:rPr>
          <w:sz w:val="28"/>
          <w:szCs w:val="28"/>
        </w:rPr>
        <w:t xml:space="preserve">                                       </w:t>
      </w:r>
    </w:p>
    <w:p w:rsidR="000D4ABC" w:rsidRPr="000D4ABC" w:rsidRDefault="000D4ABC" w:rsidP="000D4ABC">
      <w:pPr>
        <w:rPr>
          <w:sz w:val="28"/>
          <w:szCs w:val="28"/>
        </w:rPr>
      </w:pPr>
    </w:p>
    <w:p w:rsidR="000D4ABC" w:rsidRDefault="000D4ABC" w:rsidP="000D4ABC">
      <w:pPr>
        <w:rPr>
          <w:sz w:val="28"/>
          <w:szCs w:val="28"/>
        </w:rPr>
      </w:pPr>
    </w:p>
    <w:p w:rsidR="00B351C8" w:rsidRDefault="00B351C8" w:rsidP="000D4ABC">
      <w:pPr>
        <w:rPr>
          <w:sz w:val="28"/>
          <w:szCs w:val="28"/>
        </w:rPr>
      </w:pPr>
    </w:p>
    <w:p w:rsidR="00B351C8" w:rsidRDefault="00B351C8" w:rsidP="000D4ABC">
      <w:pPr>
        <w:rPr>
          <w:sz w:val="28"/>
          <w:szCs w:val="28"/>
        </w:rPr>
      </w:pPr>
    </w:p>
    <w:p w:rsidR="00B351C8" w:rsidRPr="000D4ABC" w:rsidRDefault="00B351C8" w:rsidP="000D4ABC">
      <w:pPr>
        <w:rPr>
          <w:sz w:val="28"/>
          <w:szCs w:val="28"/>
        </w:rPr>
      </w:pPr>
    </w:p>
    <w:p w:rsidR="000D4ABC" w:rsidRDefault="000D4ABC" w:rsidP="000D4ABC"/>
    <w:p w:rsidR="000D4ABC" w:rsidRDefault="000D4ABC" w:rsidP="000D4ABC"/>
    <w:p w:rsidR="009E2F27" w:rsidRDefault="009E2F27" w:rsidP="000D4ABC"/>
    <w:p w:rsidR="009E2F27" w:rsidRDefault="009E2F27" w:rsidP="000D4ABC"/>
    <w:p w:rsidR="000D4ABC" w:rsidRDefault="000D4ABC" w:rsidP="000D4ABC">
      <w:pPr>
        <w:jc w:val="right"/>
      </w:pPr>
      <w:r>
        <w:lastRenderedPageBreak/>
        <w:t xml:space="preserve">                                                                                                               Утвержден</w:t>
      </w:r>
    </w:p>
    <w:p w:rsidR="000D4ABC" w:rsidRDefault="000D4ABC" w:rsidP="000D4ABC">
      <w:pPr>
        <w:jc w:val="right"/>
        <w:rPr>
          <w:sz w:val="22"/>
        </w:rPr>
      </w:pPr>
      <w:r>
        <w:t xml:space="preserve">                                                                                        </w:t>
      </w:r>
      <w:r w:rsidR="00B351C8">
        <w:rPr>
          <w:sz w:val="22"/>
        </w:rPr>
        <w:t xml:space="preserve">Положением </w:t>
      </w:r>
      <w:r>
        <w:rPr>
          <w:sz w:val="22"/>
        </w:rPr>
        <w:t>Администрации</w:t>
      </w:r>
      <w:r w:rsidR="00351448">
        <w:rPr>
          <w:sz w:val="22"/>
        </w:rPr>
        <w:t xml:space="preserve"> </w:t>
      </w:r>
      <w:proofErr w:type="spellStart"/>
      <w:r w:rsidR="00351448">
        <w:rPr>
          <w:sz w:val="22"/>
        </w:rPr>
        <w:t>Дружненского</w:t>
      </w:r>
      <w:proofErr w:type="spellEnd"/>
      <w:r w:rsidR="00351448">
        <w:rPr>
          <w:sz w:val="22"/>
        </w:rPr>
        <w:t xml:space="preserve"> </w:t>
      </w:r>
      <w:r>
        <w:rPr>
          <w:sz w:val="22"/>
        </w:rPr>
        <w:t xml:space="preserve">                                                                                                   сельского</w:t>
      </w:r>
      <w:r w:rsidR="00351448">
        <w:rPr>
          <w:sz w:val="22"/>
        </w:rPr>
        <w:t xml:space="preserve"> </w:t>
      </w:r>
      <w:r>
        <w:rPr>
          <w:sz w:val="22"/>
        </w:rPr>
        <w:t xml:space="preserve">муниципального образования                                                             </w:t>
      </w:r>
    </w:p>
    <w:p w:rsidR="00B351C8" w:rsidRDefault="000D4ABC" w:rsidP="000D4ABC">
      <w:pPr>
        <w:tabs>
          <w:tab w:val="left" w:pos="6630"/>
        </w:tabs>
        <w:jc w:val="right"/>
      </w:pPr>
      <w:r>
        <w:t xml:space="preserve"> </w:t>
      </w:r>
      <w:r>
        <w:tab/>
        <w:t xml:space="preserve"> Республики Калмыкия </w:t>
      </w:r>
    </w:p>
    <w:p w:rsidR="000D4ABC" w:rsidRDefault="00B351C8" w:rsidP="000D4ABC">
      <w:pPr>
        <w:tabs>
          <w:tab w:val="left" w:pos="6630"/>
        </w:tabs>
        <w:jc w:val="right"/>
      </w:pPr>
      <w:r>
        <w:t xml:space="preserve">                                                    о</w:t>
      </w:r>
      <w:r w:rsidR="000D4ABC">
        <w:t>т</w:t>
      </w:r>
      <w:r>
        <w:t xml:space="preserve"> </w:t>
      </w:r>
      <w:r w:rsidR="00351448">
        <w:t>13</w:t>
      </w:r>
      <w:r w:rsidR="000D4ABC">
        <w:t xml:space="preserve"> декабря 201</w:t>
      </w:r>
      <w:r w:rsidR="00351448">
        <w:t>6</w:t>
      </w:r>
      <w:r w:rsidR="00C537A0">
        <w:t>г. №</w:t>
      </w:r>
      <w:bookmarkStart w:id="0" w:name="_GoBack"/>
      <w:bookmarkEnd w:id="0"/>
      <w:r w:rsidR="00C537A0">
        <w:t>38</w:t>
      </w:r>
    </w:p>
    <w:p w:rsidR="000D4ABC" w:rsidRDefault="000D4ABC" w:rsidP="000D4ABC">
      <w:pPr>
        <w:tabs>
          <w:tab w:val="left" w:pos="6630"/>
        </w:tabs>
      </w:pPr>
    </w:p>
    <w:p w:rsidR="000D4ABC" w:rsidRPr="00B351C8" w:rsidRDefault="000D4ABC" w:rsidP="000D4ABC">
      <w:pPr>
        <w:tabs>
          <w:tab w:val="left" w:pos="6630"/>
        </w:tabs>
        <w:rPr>
          <w:sz w:val="28"/>
          <w:szCs w:val="28"/>
        </w:rPr>
      </w:pPr>
    </w:p>
    <w:p w:rsidR="000D4ABC" w:rsidRPr="001D7977" w:rsidRDefault="000D4ABC" w:rsidP="00B351C8">
      <w:pPr>
        <w:tabs>
          <w:tab w:val="left" w:pos="6630"/>
        </w:tabs>
        <w:jc w:val="center"/>
        <w:rPr>
          <w:b/>
          <w:sz w:val="26"/>
          <w:szCs w:val="26"/>
        </w:rPr>
      </w:pPr>
      <w:r w:rsidRPr="001D7977">
        <w:rPr>
          <w:b/>
          <w:sz w:val="26"/>
          <w:szCs w:val="26"/>
        </w:rPr>
        <w:t>ПОРЯДОК</w:t>
      </w:r>
    </w:p>
    <w:p w:rsidR="000D4ABC" w:rsidRPr="001D7977" w:rsidRDefault="000D4ABC" w:rsidP="008A14DA">
      <w:pPr>
        <w:pStyle w:val="ab"/>
        <w:tabs>
          <w:tab w:val="left" w:pos="6630"/>
        </w:tabs>
        <w:spacing w:after="0"/>
        <w:jc w:val="center"/>
        <w:rPr>
          <w:b/>
          <w:sz w:val="26"/>
          <w:szCs w:val="26"/>
        </w:rPr>
      </w:pPr>
      <w:r w:rsidRPr="001D7977">
        <w:rPr>
          <w:b/>
          <w:sz w:val="26"/>
          <w:szCs w:val="26"/>
        </w:rPr>
        <w:t xml:space="preserve">Завершения операций по исполнению бюджета Администрации </w:t>
      </w:r>
      <w:proofErr w:type="spellStart"/>
      <w:r w:rsidR="008A14DA" w:rsidRPr="001D7977">
        <w:rPr>
          <w:b/>
          <w:sz w:val="26"/>
          <w:szCs w:val="26"/>
        </w:rPr>
        <w:t>Дружненского</w:t>
      </w:r>
      <w:proofErr w:type="spellEnd"/>
      <w:r w:rsidR="008A14DA" w:rsidRPr="001D7977">
        <w:rPr>
          <w:b/>
          <w:sz w:val="26"/>
          <w:szCs w:val="26"/>
        </w:rPr>
        <w:t xml:space="preserve"> </w:t>
      </w:r>
      <w:r w:rsidRPr="001D7977">
        <w:rPr>
          <w:b/>
          <w:sz w:val="26"/>
          <w:szCs w:val="26"/>
        </w:rPr>
        <w:t>сельского муниципального образования Республики Калмыкия за 201</w:t>
      </w:r>
      <w:r w:rsidR="00351448" w:rsidRPr="001D7977">
        <w:rPr>
          <w:b/>
          <w:sz w:val="26"/>
          <w:szCs w:val="26"/>
        </w:rPr>
        <w:t>6</w:t>
      </w:r>
      <w:r w:rsidRPr="001D7977">
        <w:rPr>
          <w:b/>
          <w:sz w:val="26"/>
          <w:szCs w:val="26"/>
        </w:rPr>
        <w:t xml:space="preserve">год по расходам Администрации </w:t>
      </w:r>
      <w:proofErr w:type="spellStart"/>
      <w:r w:rsidR="00351448" w:rsidRPr="001D7977">
        <w:rPr>
          <w:b/>
          <w:sz w:val="26"/>
          <w:szCs w:val="26"/>
        </w:rPr>
        <w:t>Дружненского</w:t>
      </w:r>
      <w:proofErr w:type="spellEnd"/>
      <w:r w:rsidRPr="001D7977">
        <w:rPr>
          <w:b/>
          <w:sz w:val="26"/>
          <w:szCs w:val="26"/>
        </w:rPr>
        <w:t xml:space="preserve"> сельского</w:t>
      </w:r>
      <w:r w:rsidR="001D7977">
        <w:rPr>
          <w:b/>
          <w:sz w:val="26"/>
          <w:szCs w:val="26"/>
        </w:rPr>
        <w:t xml:space="preserve"> </w:t>
      </w:r>
      <w:r w:rsidRPr="001D7977">
        <w:rPr>
          <w:b/>
          <w:sz w:val="26"/>
          <w:szCs w:val="26"/>
        </w:rPr>
        <w:t>муниципального образования</w:t>
      </w:r>
      <w:r w:rsidR="00B351C8" w:rsidRPr="001D7977">
        <w:rPr>
          <w:b/>
          <w:sz w:val="26"/>
          <w:szCs w:val="26"/>
        </w:rPr>
        <w:t xml:space="preserve"> </w:t>
      </w:r>
      <w:r w:rsidRPr="001D7977">
        <w:rPr>
          <w:b/>
          <w:sz w:val="26"/>
          <w:szCs w:val="26"/>
        </w:rPr>
        <w:t>Республики Калмыкия</w:t>
      </w:r>
    </w:p>
    <w:p w:rsidR="008A14DA" w:rsidRPr="00B351C8" w:rsidRDefault="008A14DA" w:rsidP="008A14DA">
      <w:pPr>
        <w:pStyle w:val="ab"/>
        <w:tabs>
          <w:tab w:val="left" w:pos="6630"/>
        </w:tabs>
        <w:spacing w:after="0"/>
        <w:jc w:val="center"/>
        <w:rPr>
          <w:sz w:val="28"/>
          <w:szCs w:val="28"/>
        </w:rPr>
      </w:pPr>
    </w:p>
    <w:p w:rsidR="000D4ABC" w:rsidRPr="00B351C8" w:rsidRDefault="000D4ABC" w:rsidP="008A14DA">
      <w:pPr>
        <w:tabs>
          <w:tab w:val="left" w:pos="6630"/>
        </w:tabs>
        <w:jc w:val="both"/>
        <w:rPr>
          <w:sz w:val="28"/>
          <w:szCs w:val="28"/>
        </w:rPr>
      </w:pPr>
      <w:r w:rsidRPr="00B351C8">
        <w:rPr>
          <w:sz w:val="28"/>
          <w:szCs w:val="28"/>
        </w:rPr>
        <w:t xml:space="preserve">        В соответствии со статьёй 242 Бюджетного кодекса Российской Федерации и ст.28 Закона Республики Калмыкия «О бюджетном процессе Республики Калмыкия» исполнение бюджета Администрации </w:t>
      </w:r>
      <w:proofErr w:type="spellStart"/>
      <w:r w:rsidR="008A14DA">
        <w:rPr>
          <w:sz w:val="28"/>
          <w:szCs w:val="28"/>
        </w:rPr>
        <w:t>Дружненского</w:t>
      </w:r>
      <w:proofErr w:type="spellEnd"/>
      <w:r w:rsidRPr="00B351C8">
        <w:rPr>
          <w:sz w:val="28"/>
          <w:szCs w:val="28"/>
        </w:rPr>
        <w:t xml:space="preserve"> сельского муниципального образования Республики Калмыкия завершается 30 декабря 201</w:t>
      </w:r>
      <w:r w:rsidR="008A14DA">
        <w:rPr>
          <w:sz w:val="28"/>
          <w:szCs w:val="28"/>
        </w:rPr>
        <w:t>6</w:t>
      </w:r>
      <w:r w:rsidRPr="00B351C8">
        <w:rPr>
          <w:sz w:val="28"/>
          <w:szCs w:val="28"/>
        </w:rPr>
        <w:t>года.</w:t>
      </w:r>
    </w:p>
    <w:p w:rsidR="000D4ABC" w:rsidRPr="00B351C8" w:rsidRDefault="000D4ABC" w:rsidP="00B351C8">
      <w:pPr>
        <w:tabs>
          <w:tab w:val="left" w:pos="6630"/>
        </w:tabs>
        <w:jc w:val="both"/>
        <w:rPr>
          <w:sz w:val="28"/>
          <w:szCs w:val="28"/>
        </w:rPr>
      </w:pPr>
      <w:r w:rsidRPr="00B351C8">
        <w:rPr>
          <w:sz w:val="28"/>
          <w:szCs w:val="28"/>
        </w:rPr>
        <w:t xml:space="preserve">        Администрация </w:t>
      </w:r>
      <w:proofErr w:type="spellStart"/>
      <w:r w:rsidR="008A14DA">
        <w:rPr>
          <w:sz w:val="28"/>
          <w:szCs w:val="28"/>
        </w:rPr>
        <w:t>Дружненского</w:t>
      </w:r>
      <w:proofErr w:type="spellEnd"/>
      <w:r w:rsidRPr="00B351C8">
        <w:rPr>
          <w:sz w:val="28"/>
          <w:szCs w:val="28"/>
        </w:rPr>
        <w:t xml:space="preserve"> сельского муниципального образования Республики Калмыкия не позднее 30 декабря 201</w:t>
      </w:r>
      <w:r w:rsidR="008A14DA">
        <w:rPr>
          <w:sz w:val="28"/>
          <w:szCs w:val="28"/>
        </w:rPr>
        <w:t>6</w:t>
      </w:r>
      <w:r w:rsidRPr="00B351C8">
        <w:rPr>
          <w:sz w:val="28"/>
          <w:szCs w:val="28"/>
        </w:rPr>
        <w:t xml:space="preserve">года обеспечивает представление в ОФК по </w:t>
      </w:r>
      <w:proofErr w:type="spellStart"/>
      <w:r w:rsidRPr="00B351C8">
        <w:rPr>
          <w:sz w:val="28"/>
          <w:szCs w:val="28"/>
        </w:rPr>
        <w:t>Городовиковскому</w:t>
      </w:r>
      <w:proofErr w:type="spellEnd"/>
      <w:r w:rsidRPr="00B351C8">
        <w:rPr>
          <w:sz w:val="28"/>
          <w:szCs w:val="28"/>
        </w:rPr>
        <w:t xml:space="preserve"> району платежных и иных документов, необходимых для подтверждения в установленном порядке принятых ими денежных обязательств и последующего осуществления кассовых расходов бюджета Администрации </w:t>
      </w:r>
      <w:proofErr w:type="spellStart"/>
      <w:r w:rsidR="008A14DA">
        <w:rPr>
          <w:sz w:val="28"/>
          <w:szCs w:val="28"/>
        </w:rPr>
        <w:t>Дружненского</w:t>
      </w:r>
      <w:proofErr w:type="spellEnd"/>
      <w:r w:rsidRPr="00B351C8">
        <w:rPr>
          <w:sz w:val="28"/>
          <w:szCs w:val="28"/>
        </w:rPr>
        <w:t xml:space="preserve"> сельского муниципального образования Республики Калмыкия.</w:t>
      </w:r>
    </w:p>
    <w:p w:rsidR="000D4ABC" w:rsidRPr="00B351C8" w:rsidRDefault="000D4ABC" w:rsidP="00B351C8">
      <w:pPr>
        <w:tabs>
          <w:tab w:val="left" w:pos="6630"/>
        </w:tabs>
        <w:jc w:val="both"/>
        <w:rPr>
          <w:sz w:val="28"/>
          <w:szCs w:val="28"/>
        </w:rPr>
      </w:pPr>
      <w:r w:rsidRPr="00B351C8">
        <w:rPr>
          <w:sz w:val="28"/>
          <w:szCs w:val="28"/>
        </w:rPr>
        <w:t xml:space="preserve">         Наличие остатков сре</w:t>
      </w:r>
      <w:proofErr w:type="gramStart"/>
      <w:r w:rsidRPr="00B351C8">
        <w:rPr>
          <w:sz w:val="28"/>
          <w:szCs w:val="28"/>
        </w:rPr>
        <w:t>дств в п</w:t>
      </w:r>
      <w:proofErr w:type="gramEnd"/>
      <w:r w:rsidRPr="00B351C8">
        <w:rPr>
          <w:sz w:val="28"/>
          <w:szCs w:val="28"/>
        </w:rPr>
        <w:t>ути по расчетам не допускается.</w:t>
      </w:r>
    </w:p>
    <w:p w:rsidR="000D4ABC" w:rsidRPr="00B351C8" w:rsidRDefault="000D4ABC" w:rsidP="00B351C8">
      <w:pPr>
        <w:tabs>
          <w:tab w:val="left" w:pos="6630"/>
        </w:tabs>
        <w:jc w:val="both"/>
        <w:rPr>
          <w:sz w:val="28"/>
          <w:szCs w:val="28"/>
        </w:rPr>
      </w:pPr>
      <w:r w:rsidRPr="00B351C8">
        <w:rPr>
          <w:sz w:val="28"/>
          <w:szCs w:val="28"/>
        </w:rPr>
        <w:t xml:space="preserve">         Наличие неиспользованных остатков средств на специальном счете для наличности в Калм</w:t>
      </w:r>
      <w:r w:rsidR="00F179A8">
        <w:rPr>
          <w:sz w:val="28"/>
          <w:szCs w:val="28"/>
        </w:rPr>
        <w:t xml:space="preserve">ыцком </w:t>
      </w:r>
      <w:r w:rsidRPr="00B351C8">
        <w:rPr>
          <w:sz w:val="28"/>
          <w:szCs w:val="28"/>
        </w:rPr>
        <w:t xml:space="preserve">ОСБ 8579/06 Северо-Кавказского Банка </w:t>
      </w:r>
      <w:proofErr w:type="gramStart"/>
      <w:r w:rsidRPr="00B351C8">
        <w:rPr>
          <w:sz w:val="28"/>
          <w:szCs w:val="28"/>
        </w:rPr>
        <w:t>СБ</w:t>
      </w:r>
      <w:proofErr w:type="gramEnd"/>
      <w:r w:rsidRPr="00B351C8">
        <w:rPr>
          <w:sz w:val="28"/>
          <w:szCs w:val="28"/>
        </w:rPr>
        <w:t xml:space="preserve"> РФ г. Ставрополь по состоянию на 1 января 201</w:t>
      </w:r>
      <w:r w:rsidR="008A14DA">
        <w:rPr>
          <w:sz w:val="28"/>
          <w:szCs w:val="28"/>
        </w:rPr>
        <w:t>7</w:t>
      </w:r>
      <w:r w:rsidRPr="00B351C8">
        <w:rPr>
          <w:sz w:val="28"/>
          <w:szCs w:val="28"/>
        </w:rPr>
        <w:t xml:space="preserve"> года не допускается.</w:t>
      </w:r>
    </w:p>
    <w:p w:rsidR="000D4ABC" w:rsidRPr="00B351C8" w:rsidRDefault="000D4ABC" w:rsidP="00B351C8">
      <w:pPr>
        <w:tabs>
          <w:tab w:val="left" w:pos="6630"/>
        </w:tabs>
        <w:jc w:val="both"/>
        <w:rPr>
          <w:sz w:val="28"/>
          <w:szCs w:val="28"/>
        </w:rPr>
      </w:pPr>
      <w:r w:rsidRPr="00B351C8">
        <w:rPr>
          <w:sz w:val="28"/>
          <w:szCs w:val="28"/>
        </w:rPr>
        <w:t xml:space="preserve">          Администрация </w:t>
      </w:r>
      <w:proofErr w:type="spellStart"/>
      <w:r w:rsidR="008A14DA">
        <w:rPr>
          <w:sz w:val="28"/>
          <w:szCs w:val="28"/>
        </w:rPr>
        <w:t>Дружненского</w:t>
      </w:r>
      <w:proofErr w:type="spellEnd"/>
      <w:r w:rsidRPr="00B351C8">
        <w:rPr>
          <w:sz w:val="28"/>
          <w:szCs w:val="28"/>
        </w:rPr>
        <w:t xml:space="preserve"> сельского муниципального образования Республики Калмыкия целевых средств  обеспечивают представление в федеральное казначейство платежных и иных документов, необходимых для подтверждения и последующего осуществления кассовых выплат не позднее 30 декабря 201</w:t>
      </w:r>
      <w:r w:rsidR="008A14DA">
        <w:rPr>
          <w:sz w:val="28"/>
          <w:szCs w:val="28"/>
        </w:rPr>
        <w:t>6</w:t>
      </w:r>
      <w:r w:rsidRPr="00B351C8">
        <w:rPr>
          <w:sz w:val="28"/>
          <w:szCs w:val="28"/>
        </w:rPr>
        <w:t>года.</w:t>
      </w:r>
    </w:p>
    <w:p w:rsidR="000D4ABC" w:rsidRPr="00B351C8" w:rsidRDefault="000D4ABC" w:rsidP="00B351C8">
      <w:pPr>
        <w:tabs>
          <w:tab w:val="left" w:pos="6630"/>
        </w:tabs>
        <w:jc w:val="both"/>
        <w:rPr>
          <w:sz w:val="28"/>
          <w:szCs w:val="28"/>
        </w:rPr>
      </w:pPr>
      <w:r w:rsidRPr="00B351C8">
        <w:rPr>
          <w:sz w:val="28"/>
          <w:szCs w:val="28"/>
        </w:rPr>
        <w:t xml:space="preserve">           Органы федерального казначейства в соответствии с приказом Министерства финансов Российской Федерации № 141 н от 08 ноября 2006г.</w:t>
      </w:r>
      <w:r w:rsidR="00351448">
        <w:rPr>
          <w:sz w:val="28"/>
          <w:szCs w:val="28"/>
        </w:rPr>
        <w:t xml:space="preserve"> </w:t>
      </w:r>
      <w:r w:rsidRPr="00B351C8">
        <w:rPr>
          <w:sz w:val="28"/>
          <w:szCs w:val="28"/>
        </w:rPr>
        <w:t xml:space="preserve">осуществляют кассовые выплаты с лицевых счетов Администрации </w:t>
      </w:r>
      <w:proofErr w:type="spellStart"/>
      <w:r w:rsidR="008A14DA">
        <w:rPr>
          <w:sz w:val="28"/>
          <w:szCs w:val="28"/>
        </w:rPr>
        <w:t>Дружненского</w:t>
      </w:r>
      <w:proofErr w:type="spellEnd"/>
      <w:r w:rsidR="008A14DA">
        <w:rPr>
          <w:sz w:val="28"/>
          <w:szCs w:val="28"/>
        </w:rPr>
        <w:t xml:space="preserve"> </w:t>
      </w:r>
      <w:r w:rsidRPr="00B351C8">
        <w:rPr>
          <w:sz w:val="28"/>
          <w:szCs w:val="28"/>
        </w:rPr>
        <w:t xml:space="preserve">сельского муниципального образования </w:t>
      </w:r>
      <w:r w:rsidR="00351448" w:rsidRPr="00B351C8">
        <w:rPr>
          <w:sz w:val="28"/>
          <w:szCs w:val="28"/>
        </w:rPr>
        <w:t>Республики Калмыкия</w:t>
      </w:r>
      <w:r w:rsidRPr="00B351C8">
        <w:rPr>
          <w:sz w:val="28"/>
          <w:szCs w:val="28"/>
        </w:rPr>
        <w:t xml:space="preserve"> на основании платежных поручений по 30 декабря 201</w:t>
      </w:r>
      <w:r w:rsidR="008A14DA">
        <w:rPr>
          <w:sz w:val="28"/>
          <w:szCs w:val="28"/>
        </w:rPr>
        <w:t>6</w:t>
      </w:r>
      <w:r w:rsidRPr="00B351C8">
        <w:rPr>
          <w:sz w:val="28"/>
          <w:szCs w:val="28"/>
        </w:rPr>
        <w:t xml:space="preserve"> года включительно.</w:t>
      </w:r>
    </w:p>
    <w:p w:rsidR="00F20C25" w:rsidRPr="00351448" w:rsidRDefault="000D4ABC" w:rsidP="009E2F27">
      <w:pPr>
        <w:tabs>
          <w:tab w:val="left" w:pos="6630"/>
        </w:tabs>
        <w:jc w:val="both"/>
        <w:rPr>
          <w:sz w:val="28"/>
          <w:szCs w:val="28"/>
        </w:rPr>
      </w:pPr>
      <w:r w:rsidRPr="00B351C8">
        <w:rPr>
          <w:sz w:val="28"/>
          <w:szCs w:val="28"/>
        </w:rPr>
        <w:t xml:space="preserve">            </w:t>
      </w:r>
      <w:proofErr w:type="gramStart"/>
      <w:r w:rsidRPr="00B351C8">
        <w:rPr>
          <w:sz w:val="28"/>
          <w:szCs w:val="28"/>
        </w:rPr>
        <w:t>Неиспользованные в 201</w:t>
      </w:r>
      <w:r w:rsidR="00351448">
        <w:rPr>
          <w:sz w:val="28"/>
          <w:szCs w:val="28"/>
        </w:rPr>
        <w:t>6</w:t>
      </w:r>
      <w:r w:rsidRPr="00B351C8">
        <w:rPr>
          <w:sz w:val="28"/>
          <w:szCs w:val="28"/>
        </w:rPr>
        <w:t xml:space="preserve"> году целевые средства подлежат возврату на единый счет Администрации  </w:t>
      </w:r>
      <w:proofErr w:type="spellStart"/>
      <w:r w:rsidR="008A14DA">
        <w:rPr>
          <w:sz w:val="28"/>
          <w:szCs w:val="28"/>
        </w:rPr>
        <w:t>Дружненского</w:t>
      </w:r>
      <w:proofErr w:type="spellEnd"/>
      <w:r w:rsidR="008A14DA">
        <w:rPr>
          <w:sz w:val="28"/>
          <w:szCs w:val="28"/>
        </w:rPr>
        <w:t xml:space="preserve"> </w:t>
      </w:r>
      <w:r w:rsidRPr="00B351C8">
        <w:rPr>
          <w:sz w:val="28"/>
          <w:szCs w:val="28"/>
        </w:rPr>
        <w:t xml:space="preserve">сельского муниципального образования Республики Калмыкия </w:t>
      </w:r>
      <w:r w:rsidR="00351448">
        <w:rPr>
          <w:sz w:val="28"/>
          <w:szCs w:val="28"/>
        </w:rPr>
        <w:t>40204810500000000134</w:t>
      </w:r>
      <w:r w:rsidRPr="00B351C8">
        <w:rPr>
          <w:sz w:val="28"/>
          <w:szCs w:val="28"/>
        </w:rPr>
        <w:t xml:space="preserve"> с правом  использования их в 201</w:t>
      </w:r>
      <w:r w:rsidR="008A14DA">
        <w:rPr>
          <w:sz w:val="28"/>
          <w:szCs w:val="28"/>
        </w:rPr>
        <w:t>7</w:t>
      </w:r>
      <w:r w:rsidRPr="00B351C8">
        <w:rPr>
          <w:sz w:val="28"/>
          <w:szCs w:val="28"/>
        </w:rPr>
        <w:t xml:space="preserve"> году на те же цели в объемах, определенных актом сверки между федеральным казначейством и Администрацией  </w:t>
      </w:r>
      <w:proofErr w:type="spellStart"/>
      <w:r w:rsidR="008A14DA">
        <w:rPr>
          <w:sz w:val="28"/>
          <w:szCs w:val="28"/>
        </w:rPr>
        <w:t>Дружненского</w:t>
      </w:r>
      <w:proofErr w:type="spellEnd"/>
      <w:r w:rsidRPr="00B351C8">
        <w:rPr>
          <w:sz w:val="28"/>
          <w:szCs w:val="28"/>
        </w:rPr>
        <w:t xml:space="preserve">  сельского муниципального образования  </w:t>
      </w:r>
      <w:r w:rsidR="00351448" w:rsidRPr="00B351C8">
        <w:rPr>
          <w:sz w:val="28"/>
          <w:szCs w:val="28"/>
        </w:rPr>
        <w:t>Республики Калмыкия</w:t>
      </w:r>
      <w:r w:rsidRPr="00B351C8">
        <w:rPr>
          <w:sz w:val="28"/>
          <w:szCs w:val="28"/>
        </w:rPr>
        <w:t xml:space="preserve"> бюджетных средств не позднее 30 декабря 201</w:t>
      </w:r>
      <w:r w:rsidR="008A14DA">
        <w:rPr>
          <w:sz w:val="28"/>
          <w:szCs w:val="28"/>
        </w:rPr>
        <w:t>6</w:t>
      </w:r>
      <w:r w:rsidRPr="00B351C8">
        <w:rPr>
          <w:sz w:val="28"/>
          <w:szCs w:val="28"/>
        </w:rPr>
        <w:t xml:space="preserve"> года.</w:t>
      </w:r>
      <w:proofErr w:type="gramEnd"/>
    </w:p>
    <w:sectPr w:rsidR="00F20C25" w:rsidRPr="00351448" w:rsidSect="00B351C8">
      <w:pgSz w:w="11906" w:h="16838"/>
      <w:pgMar w:top="426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35FED"/>
    <w:multiLevelType w:val="hybridMultilevel"/>
    <w:tmpl w:val="40E27694"/>
    <w:lvl w:ilvl="0" w:tplc="107CD6C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E1E0265"/>
    <w:multiLevelType w:val="hybridMultilevel"/>
    <w:tmpl w:val="D8060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D2"/>
    <w:rsid w:val="00034298"/>
    <w:rsid w:val="00037037"/>
    <w:rsid w:val="00041386"/>
    <w:rsid w:val="00072430"/>
    <w:rsid w:val="000745C5"/>
    <w:rsid w:val="0007489C"/>
    <w:rsid w:val="00077F76"/>
    <w:rsid w:val="000A4D67"/>
    <w:rsid w:val="000B0A56"/>
    <w:rsid w:val="000B18A9"/>
    <w:rsid w:val="000B3B3A"/>
    <w:rsid w:val="000C0091"/>
    <w:rsid w:val="000D3460"/>
    <w:rsid w:val="000D4ABC"/>
    <w:rsid w:val="000F0994"/>
    <w:rsid w:val="000F355C"/>
    <w:rsid w:val="001007EE"/>
    <w:rsid w:val="00101448"/>
    <w:rsid w:val="00106118"/>
    <w:rsid w:val="0014071A"/>
    <w:rsid w:val="0014371D"/>
    <w:rsid w:val="00143FA8"/>
    <w:rsid w:val="001504FA"/>
    <w:rsid w:val="00165477"/>
    <w:rsid w:val="001702AA"/>
    <w:rsid w:val="00180D10"/>
    <w:rsid w:val="00181EED"/>
    <w:rsid w:val="001860B2"/>
    <w:rsid w:val="001940CC"/>
    <w:rsid w:val="001A717E"/>
    <w:rsid w:val="001B62A8"/>
    <w:rsid w:val="001C4751"/>
    <w:rsid w:val="001C649C"/>
    <w:rsid w:val="001C6595"/>
    <w:rsid w:val="001D1ED6"/>
    <w:rsid w:val="001D65DF"/>
    <w:rsid w:val="001D7977"/>
    <w:rsid w:val="001E3E56"/>
    <w:rsid w:val="00201ECE"/>
    <w:rsid w:val="00206D01"/>
    <w:rsid w:val="002115EC"/>
    <w:rsid w:val="002139BD"/>
    <w:rsid w:val="00220785"/>
    <w:rsid w:val="00230B1E"/>
    <w:rsid w:val="0023497D"/>
    <w:rsid w:val="002354A8"/>
    <w:rsid w:val="00242AEA"/>
    <w:rsid w:val="002565E2"/>
    <w:rsid w:val="00256C05"/>
    <w:rsid w:val="00275A4A"/>
    <w:rsid w:val="00295416"/>
    <w:rsid w:val="002A1A34"/>
    <w:rsid w:val="002B55DE"/>
    <w:rsid w:val="002D105B"/>
    <w:rsid w:val="002D486C"/>
    <w:rsid w:val="002D6FB1"/>
    <w:rsid w:val="002D71D7"/>
    <w:rsid w:val="002F5A15"/>
    <w:rsid w:val="003031E6"/>
    <w:rsid w:val="00306F90"/>
    <w:rsid w:val="0031136D"/>
    <w:rsid w:val="003157DA"/>
    <w:rsid w:val="0034036D"/>
    <w:rsid w:val="003414E4"/>
    <w:rsid w:val="0034260F"/>
    <w:rsid w:val="00347302"/>
    <w:rsid w:val="00351448"/>
    <w:rsid w:val="0036017E"/>
    <w:rsid w:val="00367D6C"/>
    <w:rsid w:val="00371558"/>
    <w:rsid w:val="003756B6"/>
    <w:rsid w:val="00392D87"/>
    <w:rsid w:val="00395067"/>
    <w:rsid w:val="003961EA"/>
    <w:rsid w:val="003A172C"/>
    <w:rsid w:val="003A3C9C"/>
    <w:rsid w:val="003C5680"/>
    <w:rsid w:val="003D3DEF"/>
    <w:rsid w:val="003D63BB"/>
    <w:rsid w:val="003E5277"/>
    <w:rsid w:val="003E7233"/>
    <w:rsid w:val="003E79A7"/>
    <w:rsid w:val="003F3FC9"/>
    <w:rsid w:val="003F4402"/>
    <w:rsid w:val="00406F4B"/>
    <w:rsid w:val="0040706E"/>
    <w:rsid w:val="00421179"/>
    <w:rsid w:val="00427A56"/>
    <w:rsid w:val="00456A33"/>
    <w:rsid w:val="0046514E"/>
    <w:rsid w:val="0047227D"/>
    <w:rsid w:val="00472F24"/>
    <w:rsid w:val="00481B4D"/>
    <w:rsid w:val="0048276A"/>
    <w:rsid w:val="00485188"/>
    <w:rsid w:val="00485198"/>
    <w:rsid w:val="00487693"/>
    <w:rsid w:val="00492BA9"/>
    <w:rsid w:val="00497A08"/>
    <w:rsid w:val="004A73ED"/>
    <w:rsid w:val="004B7323"/>
    <w:rsid w:val="004C0B6F"/>
    <w:rsid w:val="004D39DB"/>
    <w:rsid w:val="004D4352"/>
    <w:rsid w:val="004E0BF1"/>
    <w:rsid w:val="004F0DAC"/>
    <w:rsid w:val="004F65BB"/>
    <w:rsid w:val="0051038F"/>
    <w:rsid w:val="0053636C"/>
    <w:rsid w:val="00540FEF"/>
    <w:rsid w:val="00541545"/>
    <w:rsid w:val="005525D2"/>
    <w:rsid w:val="005615A0"/>
    <w:rsid w:val="00593A15"/>
    <w:rsid w:val="00597F56"/>
    <w:rsid w:val="005A1BAC"/>
    <w:rsid w:val="005A21FC"/>
    <w:rsid w:val="005B3D60"/>
    <w:rsid w:val="005C06C6"/>
    <w:rsid w:val="005D5B11"/>
    <w:rsid w:val="005D7564"/>
    <w:rsid w:val="005E5C9A"/>
    <w:rsid w:val="005F25A8"/>
    <w:rsid w:val="005F6D0F"/>
    <w:rsid w:val="00632A72"/>
    <w:rsid w:val="00632A79"/>
    <w:rsid w:val="00633C44"/>
    <w:rsid w:val="0064467F"/>
    <w:rsid w:val="00655D0B"/>
    <w:rsid w:val="00662AB0"/>
    <w:rsid w:val="00677074"/>
    <w:rsid w:val="006801EE"/>
    <w:rsid w:val="00695FF2"/>
    <w:rsid w:val="006B5E0C"/>
    <w:rsid w:val="006C5B29"/>
    <w:rsid w:val="006D04AC"/>
    <w:rsid w:val="006D2E3B"/>
    <w:rsid w:val="006D344C"/>
    <w:rsid w:val="006E5F7B"/>
    <w:rsid w:val="00704ECB"/>
    <w:rsid w:val="00720A65"/>
    <w:rsid w:val="0073425A"/>
    <w:rsid w:val="0074590B"/>
    <w:rsid w:val="0075023E"/>
    <w:rsid w:val="00751A20"/>
    <w:rsid w:val="00751AAD"/>
    <w:rsid w:val="007746E6"/>
    <w:rsid w:val="00793C87"/>
    <w:rsid w:val="007B73D0"/>
    <w:rsid w:val="007B79C3"/>
    <w:rsid w:val="007F723B"/>
    <w:rsid w:val="008428CD"/>
    <w:rsid w:val="00847753"/>
    <w:rsid w:val="00867B54"/>
    <w:rsid w:val="008703D8"/>
    <w:rsid w:val="0087325A"/>
    <w:rsid w:val="00896362"/>
    <w:rsid w:val="008A14DA"/>
    <w:rsid w:val="008A386B"/>
    <w:rsid w:val="008A4BF8"/>
    <w:rsid w:val="008A4F50"/>
    <w:rsid w:val="008B735F"/>
    <w:rsid w:val="008C3ABD"/>
    <w:rsid w:val="008D0DEE"/>
    <w:rsid w:val="008D2D4D"/>
    <w:rsid w:val="008E1C75"/>
    <w:rsid w:val="008E3C90"/>
    <w:rsid w:val="008E6FB6"/>
    <w:rsid w:val="008F05E4"/>
    <w:rsid w:val="00903595"/>
    <w:rsid w:val="0090402F"/>
    <w:rsid w:val="0090562F"/>
    <w:rsid w:val="0091257D"/>
    <w:rsid w:val="0091359B"/>
    <w:rsid w:val="00913C6A"/>
    <w:rsid w:val="0093739D"/>
    <w:rsid w:val="009411F7"/>
    <w:rsid w:val="0094627E"/>
    <w:rsid w:val="009475E5"/>
    <w:rsid w:val="0095593B"/>
    <w:rsid w:val="009641BD"/>
    <w:rsid w:val="0097153D"/>
    <w:rsid w:val="00972C95"/>
    <w:rsid w:val="009852A5"/>
    <w:rsid w:val="00993239"/>
    <w:rsid w:val="009A3EBC"/>
    <w:rsid w:val="009B3B99"/>
    <w:rsid w:val="009B5155"/>
    <w:rsid w:val="009B52EC"/>
    <w:rsid w:val="009B63DC"/>
    <w:rsid w:val="009D6BDE"/>
    <w:rsid w:val="009D7D5C"/>
    <w:rsid w:val="009E2F27"/>
    <w:rsid w:val="009F1E90"/>
    <w:rsid w:val="00A01EA2"/>
    <w:rsid w:val="00A04DE2"/>
    <w:rsid w:val="00A12D22"/>
    <w:rsid w:val="00A14EAE"/>
    <w:rsid w:val="00A179DC"/>
    <w:rsid w:val="00A21EEF"/>
    <w:rsid w:val="00A24608"/>
    <w:rsid w:val="00A3079F"/>
    <w:rsid w:val="00A458B5"/>
    <w:rsid w:val="00A47F0F"/>
    <w:rsid w:val="00A56863"/>
    <w:rsid w:val="00A919E1"/>
    <w:rsid w:val="00AC1247"/>
    <w:rsid w:val="00AC2744"/>
    <w:rsid w:val="00AD6E5F"/>
    <w:rsid w:val="00AE6376"/>
    <w:rsid w:val="00AF5C80"/>
    <w:rsid w:val="00AF6FB6"/>
    <w:rsid w:val="00B025B8"/>
    <w:rsid w:val="00B11CE7"/>
    <w:rsid w:val="00B169CC"/>
    <w:rsid w:val="00B269A8"/>
    <w:rsid w:val="00B32901"/>
    <w:rsid w:val="00B33B14"/>
    <w:rsid w:val="00B351C8"/>
    <w:rsid w:val="00B41CB0"/>
    <w:rsid w:val="00B442B8"/>
    <w:rsid w:val="00B44E6F"/>
    <w:rsid w:val="00B44F19"/>
    <w:rsid w:val="00B53A2B"/>
    <w:rsid w:val="00B5538F"/>
    <w:rsid w:val="00B640D4"/>
    <w:rsid w:val="00B83619"/>
    <w:rsid w:val="00B87A56"/>
    <w:rsid w:val="00BA02A0"/>
    <w:rsid w:val="00BC54EA"/>
    <w:rsid w:val="00BC708A"/>
    <w:rsid w:val="00BE21F2"/>
    <w:rsid w:val="00BE4071"/>
    <w:rsid w:val="00C000DA"/>
    <w:rsid w:val="00C13273"/>
    <w:rsid w:val="00C1645D"/>
    <w:rsid w:val="00C16E68"/>
    <w:rsid w:val="00C21B1F"/>
    <w:rsid w:val="00C227C5"/>
    <w:rsid w:val="00C3366D"/>
    <w:rsid w:val="00C338EC"/>
    <w:rsid w:val="00C33CD0"/>
    <w:rsid w:val="00C43F45"/>
    <w:rsid w:val="00C537A0"/>
    <w:rsid w:val="00C56F38"/>
    <w:rsid w:val="00C64E5C"/>
    <w:rsid w:val="00C70FBE"/>
    <w:rsid w:val="00C7386A"/>
    <w:rsid w:val="00C7556C"/>
    <w:rsid w:val="00C82488"/>
    <w:rsid w:val="00C939F7"/>
    <w:rsid w:val="00C97B3E"/>
    <w:rsid w:val="00CC37BA"/>
    <w:rsid w:val="00CD0224"/>
    <w:rsid w:val="00CD2990"/>
    <w:rsid w:val="00CF36F7"/>
    <w:rsid w:val="00D026A5"/>
    <w:rsid w:val="00D05705"/>
    <w:rsid w:val="00D05F66"/>
    <w:rsid w:val="00D10045"/>
    <w:rsid w:val="00D13966"/>
    <w:rsid w:val="00D16278"/>
    <w:rsid w:val="00D16D77"/>
    <w:rsid w:val="00D262D2"/>
    <w:rsid w:val="00D50245"/>
    <w:rsid w:val="00D53018"/>
    <w:rsid w:val="00D6048D"/>
    <w:rsid w:val="00D65D84"/>
    <w:rsid w:val="00D73690"/>
    <w:rsid w:val="00D80E32"/>
    <w:rsid w:val="00D90143"/>
    <w:rsid w:val="00D95EA3"/>
    <w:rsid w:val="00DA67E6"/>
    <w:rsid w:val="00DB750F"/>
    <w:rsid w:val="00DC1F3B"/>
    <w:rsid w:val="00DD1D0D"/>
    <w:rsid w:val="00DD2C29"/>
    <w:rsid w:val="00DD6D89"/>
    <w:rsid w:val="00DF4D1F"/>
    <w:rsid w:val="00DF56AE"/>
    <w:rsid w:val="00E01691"/>
    <w:rsid w:val="00E46519"/>
    <w:rsid w:val="00E60F50"/>
    <w:rsid w:val="00E66A93"/>
    <w:rsid w:val="00E95D33"/>
    <w:rsid w:val="00EA76BF"/>
    <w:rsid w:val="00EB07C8"/>
    <w:rsid w:val="00EC0DF2"/>
    <w:rsid w:val="00ED1F2E"/>
    <w:rsid w:val="00EE18A2"/>
    <w:rsid w:val="00EE3718"/>
    <w:rsid w:val="00EE37D1"/>
    <w:rsid w:val="00EE4992"/>
    <w:rsid w:val="00EE6523"/>
    <w:rsid w:val="00EF1DD4"/>
    <w:rsid w:val="00F015AD"/>
    <w:rsid w:val="00F179A8"/>
    <w:rsid w:val="00F203C0"/>
    <w:rsid w:val="00F20C25"/>
    <w:rsid w:val="00F21A62"/>
    <w:rsid w:val="00F2302E"/>
    <w:rsid w:val="00F27496"/>
    <w:rsid w:val="00F302E1"/>
    <w:rsid w:val="00F61F17"/>
    <w:rsid w:val="00F845CE"/>
    <w:rsid w:val="00F8479D"/>
    <w:rsid w:val="00F91A60"/>
    <w:rsid w:val="00F946AB"/>
    <w:rsid w:val="00F95177"/>
    <w:rsid w:val="00FD2D17"/>
    <w:rsid w:val="00FD30B7"/>
    <w:rsid w:val="00FE275B"/>
    <w:rsid w:val="00FF2300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a">
    <w:name w:val="Обычный текст"/>
    <w:basedOn w:val="a"/>
    <w:rsid w:val="0093739D"/>
    <w:pPr>
      <w:ind w:firstLine="567"/>
      <w:jc w:val="both"/>
    </w:pPr>
    <w:rPr>
      <w:sz w:val="28"/>
    </w:rPr>
  </w:style>
  <w:style w:type="paragraph" w:styleId="ab">
    <w:name w:val="Body Text"/>
    <w:basedOn w:val="a"/>
    <w:link w:val="ac"/>
    <w:unhideWhenUsed/>
    <w:rsid w:val="000D4ABC"/>
    <w:pPr>
      <w:spacing w:after="120"/>
    </w:pPr>
  </w:style>
  <w:style w:type="character" w:customStyle="1" w:styleId="ac">
    <w:name w:val="Основной текст Знак"/>
    <w:basedOn w:val="a0"/>
    <w:link w:val="ab"/>
    <w:rsid w:val="000D4ABC"/>
    <w:rPr>
      <w:sz w:val="24"/>
      <w:szCs w:val="24"/>
    </w:rPr>
  </w:style>
  <w:style w:type="paragraph" w:styleId="ad">
    <w:name w:val="List Paragraph"/>
    <w:basedOn w:val="a"/>
    <w:uiPriority w:val="34"/>
    <w:qFormat/>
    <w:rsid w:val="00B351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a">
    <w:name w:val="Обычный текст"/>
    <w:basedOn w:val="a"/>
    <w:rsid w:val="0093739D"/>
    <w:pPr>
      <w:ind w:firstLine="567"/>
      <w:jc w:val="both"/>
    </w:pPr>
    <w:rPr>
      <w:sz w:val="28"/>
    </w:rPr>
  </w:style>
  <w:style w:type="paragraph" w:styleId="ab">
    <w:name w:val="Body Text"/>
    <w:basedOn w:val="a"/>
    <w:link w:val="ac"/>
    <w:unhideWhenUsed/>
    <w:rsid w:val="000D4ABC"/>
    <w:pPr>
      <w:spacing w:after="120"/>
    </w:pPr>
  </w:style>
  <w:style w:type="character" w:customStyle="1" w:styleId="ac">
    <w:name w:val="Основной текст Знак"/>
    <w:basedOn w:val="a0"/>
    <w:link w:val="ab"/>
    <w:rsid w:val="000D4ABC"/>
    <w:rPr>
      <w:sz w:val="24"/>
      <w:szCs w:val="24"/>
    </w:rPr>
  </w:style>
  <w:style w:type="paragraph" w:styleId="ad">
    <w:name w:val="List Paragraph"/>
    <w:basedOn w:val="a"/>
    <w:uiPriority w:val="34"/>
    <w:qFormat/>
    <w:rsid w:val="00B351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Word_97-20031.doc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1B4C8C-4D24-42BB-8BEB-E6C2E2A49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Дружненского сельского муниципального</vt:lpstr>
    </vt:vector>
  </TitlesOfParts>
  <Company>$</Company>
  <LinksUpToDate>false</LinksUpToDate>
  <CharactersWithSpaces>4280</CharactersWithSpaces>
  <SharedDoc>false</SharedDoc>
  <HLinks>
    <vt:vector size="6" baseType="variant">
      <vt:variant>
        <vt:i4>27</vt:i4>
      </vt:variant>
      <vt:variant>
        <vt:i4>0</vt:i4>
      </vt:variant>
      <vt:variant>
        <vt:i4>0</vt:i4>
      </vt:variant>
      <vt:variant>
        <vt:i4>5</vt:i4>
      </vt:variant>
      <vt:variant>
        <vt:lpwstr>mailto:dsmo_rk@mail.ru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Дружненского сельского муниципального</dc:title>
  <dc:creator>##</dc:creator>
  <cp:lastModifiedBy>Дружненское СМО</cp:lastModifiedBy>
  <cp:revision>7</cp:revision>
  <cp:lastPrinted>2016-12-19T08:16:00Z</cp:lastPrinted>
  <dcterms:created xsi:type="dcterms:W3CDTF">2016-12-13T09:33:00Z</dcterms:created>
  <dcterms:modified xsi:type="dcterms:W3CDTF">2016-12-19T08:17:00Z</dcterms:modified>
</cp:coreProperties>
</file>